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61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4"/>
        <w:gridCol w:w="1417"/>
        <w:gridCol w:w="5387"/>
        <w:gridCol w:w="1559"/>
        <w:gridCol w:w="14"/>
      </w:tblGrid>
      <w:tr w:rsidR="00551D5F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 базе 9 классов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свободные места для поступления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на базе 11 классов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свободные места для поступления</w:t>
            </w:r>
          </w:p>
        </w:tc>
      </w:tr>
      <w:tr w:rsidR="00551D5F" w:rsidRPr="00551D5F" w:rsidTr="006C7994">
        <w:trPr>
          <w:trHeight w:val="20"/>
        </w:trPr>
        <w:tc>
          <w:tcPr>
            <w:tcW w:w="144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6C0A" w:themeFill="accent6" w:themeFillShade="BF"/>
            <w:vAlign w:val="center"/>
            <w:hideMark/>
          </w:tcPr>
          <w:p w:rsidR="00551D5F" w:rsidRPr="00551D5F" w:rsidRDefault="00551D5F" w:rsidP="00551D5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551D5F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1 курс</w:t>
            </w:r>
          </w:p>
        </w:tc>
      </w:tr>
      <w:tr w:rsidR="00551D5F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551D5F" w:rsidRPr="00551D5F" w:rsidRDefault="00551D5F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13.01.10 «Электромонтер по ремонту и обслуживанию электрооборудования»</w:t>
            </w:r>
          </w:p>
          <w:p w:rsidR="00551D5F" w:rsidRPr="00551D5F" w:rsidRDefault="00551D5F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551D5F" w:rsidRPr="00551D5F" w:rsidRDefault="005C22AC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A46790" w:rsidRPr="00551D5F" w:rsidRDefault="00A46790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13.01.10 «Электромонтер по ремонту и обслуживанию электрооборудования»</w:t>
            </w:r>
          </w:p>
          <w:p w:rsidR="00551D5F" w:rsidRPr="00551D5F" w:rsidRDefault="00A46790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551D5F" w:rsidRPr="004B6142" w:rsidRDefault="00353F96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EE6228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«Электроснабжение»</w:t>
            </w:r>
          </w:p>
          <w:p w:rsidR="00EE6228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E6228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 xml:space="preserve">23.02.07 «Техническое обслуживание и ремонт </w:t>
            </w:r>
            <w:r>
              <w:rPr>
                <w:rFonts w:ascii="Arial" w:eastAsia="Times New Roman" w:hAnsi="Arial" w:cs="Arial"/>
                <w:color w:val="000000"/>
              </w:rPr>
              <w:t>автотранспортных средств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EE6228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EE6228" w:rsidRPr="004B6142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EE6228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A46790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«Электроснабжение»</w:t>
            </w:r>
          </w:p>
          <w:p w:rsidR="00EE6228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EE6228" w:rsidRPr="00551D5F" w:rsidRDefault="00A46790" w:rsidP="00A46790">
            <w:pPr>
              <w:spacing w:before="100" w:before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E6228" w:rsidRPr="00551D5F" w:rsidRDefault="00EE6228" w:rsidP="00A46790">
            <w:pPr>
              <w:spacing w:before="100" w:before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E6228" w:rsidRPr="00551D5F" w:rsidRDefault="00EE6228" w:rsidP="00A46790">
            <w:pPr>
              <w:spacing w:before="100" w:before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EE6228" w:rsidRPr="00551D5F" w:rsidTr="006C7994">
        <w:trPr>
          <w:gridAfter w:val="1"/>
          <w:wAfter w:w="14" w:type="dxa"/>
          <w:trHeight w:val="692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A46790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«Электроснабжение»</w:t>
            </w:r>
          </w:p>
          <w:p w:rsidR="00EE6228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 </w:t>
            </w:r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="00EE6228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EE6228" w:rsidRDefault="00EE6228" w:rsidP="00EE62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EE6228" w:rsidRPr="00551D5F" w:rsidRDefault="00EE6228" w:rsidP="00EE62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EE6228" w:rsidRPr="00551D5F" w:rsidRDefault="00EE6228" w:rsidP="00EE62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EE6228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551D5F">
              <w:rPr>
                <w:rFonts w:ascii="Arial" w:eastAsia="Times New Roman" w:hAnsi="Arial" w:cs="Arial"/>
                <w:color w:val="000000"/>
              </w:rPr>
              <w:t xml:space="preserve"> «</w:t>
            </w:r>
            <w:r w:rsidRPr="00EE6228">
              <w:rPr>
                <w:rFonts w:ascii="Arial" w:eastAsia="Times New Roman" w:hAnsi="Arial" w:cs="Arial"/>
                <w:color w:val="000000"/>
              </w:rPr>
              <w:t>Эксплуатация и обслуживание электрического и электромеханического оборудования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EE6228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EE6228" w:rsidRPr="00551D5F" w:rsidRDefault="00EE6228" w:rsidP="00EE62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EE6228" w:rsidRPr="00551D5F" w:rsidRDefault="00EE6228" w:rsidP="00EE622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EE6228" w:rsidRPr="00551D5F" w:rsidRDefault="00EE6228" w:rsidP="00EE62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A46790" w:rsidRPr="00551D5F" w:rsidTr="006C7994">
        <w:trPr>
          <w:gridAfter w:val="1"/>
          <w:wAfter w:w="14" w:type="dxa"/>
          <w:trHeight w:val="1188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551D5F">
              <w:rPr>
                <w:rFonts w:ascii="Arial" w:eastAsia="Times New Roman" w:hAnsi="Arial" w:cs="Arial"/>
                <w:color w:val="000000"/>
              </w:rPr>
              <w:t xml:space="preserve"> «</w:t>
            </w:r>
            <w:r w:rsidRPr="00EE6228">
              <w:rPr>
                <w:rFonts w:ascii="Arial" w:eastAsia="Times New Roman" w:hAnsi="Arial" w:cs="Arial"/>
                <w:color w:val="000000"/>
              </w:rPr>
              <w:t>Эксплуатация и обслуживание электрического и электромеханического оборудования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 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Default="00A46790" w:rsidP="00A4679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A46790" w:rsidRPr="00551D5F" w:rsidTr="006C7994">
        <w:trPr>
          <w:gridAfter w:val="1"/>
          <w:wAfter w:w="14" w:type="dxa"/>
          <w:trHeight w:val="597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09.02.07 Информационные системы и программирование</w:t>
            </w:r>
          </w:p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 xml:space="preserve"> 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A46790" w:rsidRPr="00551D5F" w:rsidTr="006C7994">
        <w:trPr>
          <w:gridAfter w:val="1"/>
          <w:wAfter w:w="14" w:type="dxa"/>
          <w:trHeight w:val="807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09.02.07 Информационные системы и программирование</w:t>
            </w:r>
          </w:p>
          <w:p w:rsidR="00A46790" w:rsidRPr="00551D5F" w:rsidRDefault="00A46790" w:rsidP="00A467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 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A46790" w:rsidRDefault="00A46790" w:rsidP="00A4679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A46790" w:rsidRPr="00551D5F" w:rsidRDefault="00A46790" w:rsidP="00A467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23.02.04 «Техническая эксплуатация подъемно-транспортных, строительных, дорожных машин и оборудования</w:t>
            </w:r>
            <w:r>
              <w:rPr>
                <w:rFonts w:ascii="Arial" w:eastAsia="Times New Roman" w:hAnsi="Arial" w:cs="Arial"/>
                <w:color w:val="000000"/>
              </w:rPr>
              <w:t xml:space="preserve">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1082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6D1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23.02.04 «Техническая эксплуатация подъемно-транспортных, строительных, дорожных машин и оборудования</w:t>
            </w:r>
            <w:r>
              <w:rPr>
                <w:rFonts w:ascii="Arial" w:eastAsia="Times New Roman" w:hAnsi="Arial" w:cs="Arial"/>
                <w:color w:val="000000"/>
              </w:rPr>
              <w:t xml:space="preserve">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855"/>
        </w:trPr>
        <w:tc>
          <w:tcPr>
            <w:tcW w:w="608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</w:p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B436BC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969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lastRenderedPageBreak/>
              <w:t>23.02.05 «Эксплуатация транспортного электрооборудования и автоматики»</w:t>
            </w:r>
          </w:p>
          <w:p w:rsidR="00B436BC" w:rsidRPr="00551D5F" w:rsidRDefault="00B436BC" w:rsidP="00B436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69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B436BC" w:rsidP="003469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 xml:space="preserve">23.02.07 «Техническое обслуживание и ремонт </w:t>
            </w:r>
            <w:r>
              <w:rPr>
                <w:rFonts w:ascii="Arial" w:eastAsia="Times New Roman" w:hAnsi="Arial" w:cs="Arial"/>
                <w:color w:val="000000"/>
              </w:rPr>
              <w:t>автотранспортных средств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B436BC" w:rsidP="0034696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346965">
            <w:pPr>
              <w:spacing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346965">
            <w:pPr>
              <w:spacing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818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B436BC" w:rsidP="003469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 xml:space="preserve">23.02.07 «Техническое обслуживание и ремонт </w:t>
            </w:r>
            <w:r>
              <w:rPr>
                <w:rFonts w:ascii="Arial" w:eastAsia="Times New Roman" w:hAnsi="Arial" w:cs="Arial"/>
                <w:color w:val="000000"/>
              </w:rPr>
              <w:t>автотранспортных средств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Default="00B436BC" w:rsidP="00346965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346965">
            <w:pPr>
              <w:spacing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346965">
            <w:pPr>
              <w:spacing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trHeight w:val="20"/>
        </w:trPr>
        <w:tc>
          <w:tcPr>
            <w:tcW w:w="144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6C0A" w:themeFill="accent6" w:themeFillShade="BF"/>
            <w:vAlign w:val="center"/>
            <w:hideMark/>
          </w:tcPr>
          <w:p w:rsidR="00B436BC" w:rsidRPr="00551D5F" w:rsidRDefault="00B436BC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551D5F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2 курс</w:t>
            </w:r>
          </w:p>
        </w:tc>
      </w:tr>
      <w:tr w:rsidR="00B436BC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13.01.10 «Электромонтер по ремонту и обслуживанию электрооборудования»</w:t>
            </w:r>
          </w:p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23.02.04 «Техническая эксплуатация подъемно-транспортных, строительных, дорожных машин и оборудования»</w:t>
            </w:r>
          </w:p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4B6142" w:rsidRDefault="006D1B4A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11</w:t>
            </w:r>
          </w:p>
        </w:tc>
      </w:tr>
      <w:tr w:rsidR="00B436BC" w:rsidRPr="00551D5F" w:rsidTr="006C7994">
        <w:trPr>
          <w:gridAfter w:val="1"/>
          <w:wAfter w:w="14" w:type="dxa"/>
          <w:trHeight w:val="851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13.01.07 «Электромонтер по ремонту и обслуживанию электросетей»</w:t>
            </w:r>
          </w:p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B436BC" w:rsidRPr="00551D5F" w:rsidRDefault="006D1B4A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</w:p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</w:p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4B6142" w:rsidRDefault="006D1B4A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</w:tr>
      <w:tr w:rsidR="00B436BC" w:rsidRPr="00551D5F" w:rsidTr="006C7994">
        <w:trPr>
          <w:gridAfter w:val="1"/>
          <w:wAfter w:w="14" w:type="dxa"/>
          <w:trHeight w:val="849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</w:p>
          <w:p w:rsidR="00B436BC" w:rsidRPr="00551D5F" w:rsidRDefault="00234D98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B436BC" w:rsidRPr="00551D5F" w:rsidRDefault="00F408B1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B436BC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B436BC" w:rsidRPr="00551D5F" w:rsidTr="006C7994">
        <w:trPr>
          <w:gridAfter w:val="1"/>
          <w:wAfter w:w="14" w:type="dxa"/>
          <w:trHeight w:val="536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Pr="00551D5F" w:rsidRDefault="00234D98" w:rsidP="00234D98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B436BC" w:rsidRDefault="00234D98" w:rsidP="00B436B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B436BC" w:rsidRPr="00551D5F" w:rsidRDefault="00B436BC" w:rsidP="00B436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</w:t>
            </w:r>
            <w:r>
              <w:rPr>
                <w:rFonts w:ascii="Arial" w:eastAsia="Times New Roman" w:hAnsi="Arial" w:cs="Arial"/>
                <w:color w:val="000000"/>
              </w:rPr>
              <w:t>3</w:t>
            </w:r>
            <w:r w:rsidRPr="00551D5F">
              <w:rPr>
                <w:rFonts w:ascii="Arial" w:eastAsia="Times New Roman" w:hAnsi="Arial" w:cs="Arial"/>
                <w:color w:val="000000"/>
              </w:rPr>
              <w:t xml:space="preserve"> «</w:t>
            </w:r>
            <w:r w:rsidRPr="00EE6228">
              <w:rPr>
                <w:rFonts w:ascii="Arial" w:eastAsia="Times New Roman" w:hAnsi="Arial" w:cs="Arial"/>
                <w:color w:val="000000"/>
              </w:rPr>
              <w:t>Эксплуатация и обслуживание электрического и электромеханического оборудования (по отраслям)</w:t>
            </w:r>
            <w:r w:rsidRPr="00551D5F">
              <w:rPr>
                <w:rFonts w:ascii="Arial" w:eastAsia="Times New Roman" w:hAnsi="Arial" w:cs="Arial"/>
                <w:color w:val="000000"/>
              </w:rPr>
              <w:t>»</w:t>
            </w:r>
          </w:p>
          <w:p w:rsidR="00234D98" w:rsidRPr="00551D5F" w:rsidRDefault="00234D98" w:rsidP="00234D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34D98" w:rsidRPr="00551D5F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234D98" w:rsidRPr="00551D5F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234D98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6C7994">
        <w:trPr>
          <w:gridAfter w:val="1"/>
          <w:wAfter w:w="14" w:type="dxa"/>
          <w:trHeight w:val="821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234D98" w:rsidRPr="004C2F21" w:rsidRDefault="00234D98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84806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</w:t>
            </w:r>
            <w:r w:rsidR="006C7994">
              <w:rPr>
                <w:rFonts w:ascii="Arial" w:eastAsia="Times New Roman" w:hAnsi="Arial" w:cs="Arial"/>
                <w:color w:val="000000"/>
              </w:rPr>
              <w:t xml:space="preserve">  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. и (или) юридич.лиц)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234D98" w:rsidRDefault="00234D98" w:rsidP="00D474F3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6C7994">
        <w:trPr>
          <w:gridAfter w:val="1"/>
          <w:wAfter w:w="14" w:type="dxa"/>
          <w:trHeight w:val="6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346965" w:rsidRPr="00551D5F" w:rsidRDefault="00346965" w:rsidP="003469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09.02.07 Информационные системы и программирование</w:t>
            </w:r>
          </w:p>
          <w:p w:rsidR="00234D98" w:rsidRPr="00551D5F" w:rsidRDefault="00346965" w:rsidP="0034696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234D98" w:rsidRDefault="00234D98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234D98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6C7994" w:rsidRPr="00551D5F" w:rsidRDefault="006C7994" w:rsidP="006C79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09.02.07 Информационные системы и программирование</w:t>
            </w:r>
          </w:p>
          <w:p w:rsidR="00234D98" w:rsidRPr="00551D5F" w:rsidRDefault="006C7994" w:rsidP="006C799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(за счет ср</w:t>
            </w:r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едств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234D98" w:rsidRPr="00551D5F" w:rsidRDefault="006C7994" w:rsidP="00234D9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234D98" w:rsidRPr="00551D5F" w:rsidRDefault="00234D98" w:rsidP="00234D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F354A" w:rsidRPr="00551D5F" w:rsidTr="006C7994">
        <w:trPr>
          <w:gridAfter w:val="1"/>
          <w:wAfter w:w="14" w:type="dxa"/>
          <w:trHeight w:val="817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lastRenderedPageBreak/>
              <w:t>23.02.05 «Эксплуатация транспортного электрооборудования и автоматики»</w:t>
            </w:r>
          </w:p>
          <w:p w:rsidR="004F354A" w:rsidRPr="00551D5F" w:rsidRDefault="004F354A" w:rsidP="004F35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Default="004F354A" w:rsidP="004F35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F354A" w:rsidRPr="00551D5F" w:rsidTr="006C7994">
        <w:trPr>
          <w:gridAfter w:val="1"/>
          <w:wAfter w:w="14" w:type="dxa"/>
          <w:trHeight w:val="89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3469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  <w:r w:rsidR="00A96A27">
              <w:rPr>
                <w:rFonts w:ascii="Arial" w:eastAsia="Times New Roman" w:hAnsi="Arial" w:cs="Arial"/>
                <w:color w:val="000000"/>
              </w:rPr>
              <w:t xml:space="preserve">                      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 (за счет ср</w:t>
            </w:r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едств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Default="00E111B6" w:rsidP="004F354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4F354A" w:rsidRPr="00551D5F" w:rsidRDefault="004F354A" w:rsidP="004F354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4F354A" w:rsidRPr="00551D5F" w:rsidTr="006C7994">
        <w:trPr>
          <w:trHeight w:val="20"/>
        </w:trPr>
        <w:tc>
          <w:tcPr>
            <w:tcW w:w="144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6C0A" w:themeFill="accent6" w:themeFillShade="BF"/>
            <w:vAlign w:val="center"/>
            <w:hideMark/>
          </w:tcPr>
          <w:p w:rsidR="004F354A" w:rsidRPr="00551D5F" w:rsidRDefault="004F354A" w:rsidP="004F354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551D5F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t>3 курс</w:t>
            </w:r>
          </w:p>
        </w:tc>
      </w:tr>
      <w:tr w:rsidR="00D474F3" w:rsidRPr="00551D5F" w:rsidTr="00786C13">
        <w:trPr>
          <w:gridAfter w:val="1"/>
          <w:wAfter w:w="14" w:type="dxa"/>
          <w:trHeight w:val="87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13.01.07 «Электромонтер по ремонту и обслуживанию электросетей»</w:t>
            </w:r>
          </w:p>
          <w:p w:rsidR="00D474F3" w:rsidRPr="00551D5F" w:rsidRDefault="00D474F3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786C13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23.02.04 «Техническая эксплуатация подъемно-транспортных, строительных, дорожных машин и оборудования»</w:t>
            </w:r>
          </w:p>
          <w:p w:rsidR="00D474F3" w:rsidRPr="00551D5F" w:rsidRDefault="00D474F3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4B6142" w:rsidRDefault="00F317B4" w:rsidP="00D474F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D474F3" w:rsidRPr="00551D5F" w:rsidTr="00786C13">
        <w:trPr>
          <w:gridAfter w:val="1"/>
          <w:wAfter w:w="14" w:type="dxa"/>
          <w:trHeight w:val="70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F317B4" w:rsidRPr="00551D5F" w:rsidRDefault="00F317B4" w:rsidP="00786C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</w:p>
          <w:p w:rsidR="00D474F3" w:rsidRPr="00551D5F" w:rsidRDefault="00F317B4" w:rsidP="00786C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  <w:r w:rsidR="00786C13">
              <w:rPr>
                <w:rFonts w:ascii="Arial" w:eastAsia="Times New Roman" w:hAnsi="Arial" w:cs="Arial"/>
                <w:color w:val="000000"/>
              </w:rPr>
              <w:t xml:space="preserve">                                                                      </w:t>
            </w:r>
            <w:r w:rsidR="00786C13"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="00786C13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786C13" w:rsidP="00F317B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</w:p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</w:p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4B6142" w:rsidRDefault="00F317B4" w:rsidP="00F317B4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13</w:t>
            </w:r>
          </w:p>
        </w:tc>
      </w:tr>
      <w:tr w:rsidR="00D474F3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</w:t>
            </w:r>
          </w:p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</w:p>
          <w:p w:rsidR="00D474F3" w:rsidRPr="00551D5F" w:rsidRDefault="00D474F3" w:rsidP="00F31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284FA9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Pr="00551D5F" w:rsidRDefault="00D474F3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Pr="00551D5F" w:rsidRDefault="00D474F3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6C7994">
        <w:trPr>
          <w:gridAfter w:val="1"/>
          <w:wAfter w:w="14" w:type="dxa"/>
          <w:trHeight w:val="831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Pr="00551D5F" w:rsidRDefault="00786C13" w:rsidP="00786C13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13.02.11 «Техническая эксплуатация и обслуживание электрического и электромеханического оборудования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                               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Default="00786C13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786C13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0E1681" w:rsidP="000E1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09.02.07 Информационные системы и программирование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D474F3" w:rsidRPr="00551D5F" w:rsidRDefault="000E1681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0E1681" w:rsidRPr="00551D5F" w:rsidTr="00284FA9">
        <w:trPr>
          <w:gridAfter w:val="1"/>
          <w:wAfter w:w="14" w:type="dxa"/>
          <w:trHeight w:val="73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0E1681" w:rsidRPr="00551D5F" w:rsidRDefault="000E1681" w:rsidP="000E1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09.02.07 Информационные системы и программирование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(за счет ср</w:t>
            </w:r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едств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0E1681" w:rsidRDefault="000E1681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0E1681" w:rsidRPr="00551D5F" w:rsidRDefault="000E1681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0E1681" w:rsidRPr="00551D5F" w:rsidRDefault="000E1681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284FA9">
        <w:trPr>
          <w:gridAfter w:val="1"/>
          <w:wAfter w:w="14" w:type="dxa"/>
          <w:trHeight w:val="973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786C1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 w:rsidR="00786C13">
              <w:rPr>
                <w:rFonts w:ascii="Arial" w:eastAsia="Times New Roman" w:hAnsi="Arial" w:cs="Arial"/>
                <w:color w:val="000000"/>
              </w:rPr>
              <w:t xml:space="preserve">   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Default="00786C13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284FA9">
        <w:trPr>
          <w:gridAfter w:val="1"/>
          <w:wAfter w:w="14" w:type="dxa"/>
          <w:trHeight w:val="973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786C1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 w:rsidR="00786C13">
              <w:rPr>
                <w:rFonts w:ascii="Arial" w:eastAsia="Times New Roman" w:hAnsi="Arial" w:cs="Arial"/>
                <w:color w:val="000000"/>
              </w:rPr>
              <w:t xml:space="preserve">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Default="00786C13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284FA9">
        <w:trPr>
          <w:gridAfter w:val="1"/>
          <w:wAfter w:w="14" w:type="dxa"/>
          <w:trHeight w:val="987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786C13" w:rsidP="00786C1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786C13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284FA9">
        <w:trPr>
          <w:gridAfter w:val="1"/>
          <w:wAfter w:w="14" w:type="dxa"/>
          <w:trHeight w:val="1115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786C13" w:rsidP="00786C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Default="00786C13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6C7994">
        <w:trPr>
          <w:trHeight w:val="20"/>
        </w:trPr>
        <w:tc>
          <w:tcPr>
            <w:tcW w:w="1446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6C0A" w:themeFill="accent6" w:themeFillShade="BF"/>
            <w:vAlign w:val="center"/>
            <w:hideMark/>
          </w:tcPr>
          <w:p w:rsidR="00D474F3" w:rsidRPr="00551D5F" w:rsidRDefault="00D474F3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</w:pPr>
            <w:r w:rsidRPr="00551D5F">
              <w:rPr>
                <w:rFonts w:ascii="Arial" w:eastAsia="Times New Roman" w:hAnsi="Arial" w:cs="Arial"/>
                <w:b/>
                <w:color w:val="000000"/>
                <w:sz w:val="28"/>
                <w:szCs w:val="28"/>
              </w:rPr>
              <w:lastRenderedPageBreak/>
              <w:t>4 курс</w:t>
            </w:r>
          </w:p>
        </w:tc>
      </w:tr>
      <w:tr w:rsidR="00D474F3" w:rsidRPr="00551D5F" w:rsidTr="006C7994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8F473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«Электроснабжение(по отраслям)»</w:t>
            </w:r>
            <w:r w:rsidR="008F4730">
              <w:rPr>
                <w:rFonts w:ascii="Arial" w:eastAsia="Times New Roman" w:hAnsi="Arial" w:cs="Arial"/>
                <w:color w:val="000000"/>
              </w:rPr>
              <w:t xml:space="preserve">                    </w:t>
            </w:r>
            <w:r w:rsidR="008F4730"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="008F4730"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8F4730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D474F3" w:rsidRPr="00551D5F" w:rsidTr="008F4730">
        <w:trPr>
          <w:gridAfter w:val="1"/>
          <w:wAfter w:w="14" w:type="dxa"/>
          <w:trHeight w:val="69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8F4730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13.02.07 «Электроснабжение(по отраслям)»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D474F3" w:rsidRPr="00551D5F" w:rsidRDefault="008F4730" w:rsidP="00D474F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D474F3" w:rsidRPr="00551D5F" w:rsidRDefault="00D474F3" w:rsidP="00D474F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9B3A02" w:rsidRPr="00551D5F" w:rsidTr="008F4730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13.02.11 «Техническая эксплуатация и обслуживание электрического и электромеханического оборудования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551D5F">
              <w:rPr>
                <w:rFonts w:ascii="Arial" w:eastAsia="Times New Roman" w:hAnsi="Arial" w:cs="Arial"/>
                <w:color w:val="000000"/>
              </w:rPr>
              <w:t>(по отраслям)»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                         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9B3A02" w:rsidRPr="00551D5F" w:rsidTr="008F4730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9B3A02" w:rsidRPr="00551D5F" w:rsidTr="008F4730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23.02.07 «Техническое обслуживание и ремонт двигателей, систем и агрегатов автомобилей»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9B3A02" w:rsidRPr="00551D5F" w:rsidTr="008F4730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08.02.01 «Строительство и эксплуатация зданий и сооружений»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                                          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(за счет средств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физич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 xml:space="preserve">. и (или) </w:t>
            </w:r>
            <w:proofErr w:type="spellStart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юридич.лиц</w:t>
            </w:r>
            <w:proofErr w:type="spellEnd"/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  <w:tr w:rsidR="009B3A02" w:rsidRPr="00551D5F" w:rsidTr="009B3A02">
        <w:trPr>
          <w:gridAfter w:val="1"/>
          <w:wAfter w:w="14" w:type="dxa"/>
          <w:trHeight w:val="20"/>
        </w:trPr>
        <w:tc>
          <w:tcPr>
            <w:tcW w:w="6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  <w:hideMark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51D5F">
              <w:rPr>
                <w:rFonts w:ascii="Arial" w:eastAsia="Times New Roman" w:hAnsi="Arial" w:cs="Arial"/>
                <w:color w:val="000000"/>
              </w:rPr>
              <w:t>23.02.05 «Эксплуатация транспортного электрооборудования и автоматики»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                   </w:t>
            </w:r>
            <w:r w:rsidRPr="00551D5F">
              <w:rPr>
                <w:rFonts w:ascii="Arial" w:eastAsia="Times New Roman" w:hAnsi="Arial" w:cs="Arial"/>
                <w:color w:val="984806"/>
              </w:rPr>
              <w:t>(</w:t>
            </w:r>
            <w:r w:rsidRPr="00551D5F">
              <w:rPr>
                <w:rFonts w:ascii="Arial" w:eastAsia="Times New Roman" w:hAnsi="Arial" w:cs="Arial"/>
                <w:b/>
                <w:bCs/>
                <w:color w:val="984806"/>
              </w:rPr>
              <w:t>за счет бюджетных ассигнований субъекта РФ)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E9D9" w:themeFill="accent6" w:themeFillTint="33"/>
            <w:vAlign w:val="center"/>
          </w:tcPr>
          <w:p w:rsidR="009B3A02" w:rsidRPr="00551D5F" w:rsidRDefault="009B3A02" w:rsidP="009B3A0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  <w:hideMark/>
          </w:tcPr>
          <w:p w:rsidR="009B3A02" w:rsidRPr="00551D5F" w:rsidRDefault="009B3A02" w:rsidP="009B3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</w:tr>
    </w:tbl>
    <w:p w:rsidR="00551D5F" w:rsidRDefault="00551D5F"/>
    <w:p w:rsidR="00551D5F" w:rsidRDefault="00551D5F"/>
    <w:p w:rsidR="00551D5F" w:rsidRDefault="00551D5F"/>
    <w:p w:rsidR="00551D5F" w:rsidRDefault="00551D5F"/>
    <w:p w:rsidR="00551D5F" w:rsidRDefault="00551D5F"/>
    <w:sectPr w:rsidR="00551D5F" w:rsidSect="00175457">
      <w:pgSz w:w="16838" w:h="11906" w:orient="landscape"/>
      <w:pgMar w:top="28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B4B"/>
    <w:rsid w:val="00026119"/>
    <w:rsid w:val="000B2764"/>
    <w:rsid w:val="000C0721"/>
    <w:rsid w:val="000C4C4E"/>
    <w:rsid w:val="000E0A12"/>
    <w:rsid w:val="000E1681"/>
    <w:rsid w:val="00175457"/>
    <w:rsid w:val="001E5B3D"/>
    <w:rsid w:val="002012E5"/>
    <w:rsid w:val="002338E5"/>
    <w:rsid w:val="00234D98"/>
    <w:rsid w:val="00284FA9"/>
    <w:rsid w:val="002E3E84"/>
    <w:rsid w:val="00346965"/>
    <w:rsid w:val="00353F96"/>
    <w:rsid w:val="003A7EB3"/>
    <w:rsid w:val="00466EE6"/>
    <w:rsid w:val="004B6142"/>
    <w:rsid w:val="004C2F21"/>
    <w:rsid w:val="004F354A"/>
    <w:rsid w:val="00500E52"/>
    <w:rsid w:val="00551D5F"/>
    <w:rsid w:val="00565493"/>
    <w:rsid w:val="005C22AC"/>
    <w:rsid w:val="005E336C"/>
    <w:rsid w:val="006C7994"/>
    <w:rsid w:val="006D1B4A"/>
    <w:rsid w:val="006D74F6"/>
    <w:rsid w:val="006E3B4B"/>
    <w:rsid w:val="0078085B"/>
    <w:rsid w:val="00785D07"/>
    <w:rsid w:val="00786C13"/>
    <w:rsid w:val="007A2CF3"/>
    <w:rsid w:val="00802523"/>
    <w:rsid w:val="00817D49"/>
    <w:rsid w:val="0085251B"/>
    <w:rsid w:val="008F15A1"/>
    <w:rsid w:val="008F4730"/>
    <w:rsid w:val="009869B4"/>
    <w:rsid w:val="009904B2"/>
    <w:rsid w:val="009A2169"/>
    <w:rsid w:val="009B3A02"/>
    <w:rsid w:val="00A46790"/>
    <w:rsid w:val="00A96313"/>
    <w:rsid w:val="00A96A27"/>
    <w:rsid w:val="00AA6A4A"/>
    <w:rsid w:val="00B436BC"/>
    <w:rsid w:val="00B942EA"/>
    <w:rsid w:val="00BB0734"/>
    <w:rsid w:val="00BD2B78"/>
    <w:rsid w:val="00BF5706"/>
    <w:rsid w:val="00BF5AF8"/>
    <w:rsid w:val="00D474F3"/>
    <w:rsid w:val="00DB478B"/>
    <w:rsid w:val="00E018CB"/>
    <w:rsid w:val="00E02410"/>
    <w:rsid w:val="00E111B6"/>
    <w:rsid w:val="00E40789"/>
    <w:rsid w:val="00E9703C"/>
    <w:rsid w:val="00EE6228"/>
    <w:rsid w:val="00F00EBF"/>
    <w:rsid w:val="00F10384"/>
    <w:rsid w:val="00F12188"/>
    <w:rsid w:val="00F317B4"/>
    <w:rsid w:val="00F408B1"/>
    <w:rsid w:val="00F63703"/>
    <w:rsid w:val="00F6479B"/>
    <w:rsid w:val="00F84B0B"/>
    <w:rsid w:val="00FE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4DDE6"/>
  <w15:docId w15:val="{D9321A68-4761-428A-AC37-E85EDDA6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5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1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2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4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СпециалистОК</dc:creator>
  <cp:keywords/>
  <dc:description/>
  <cp:lastModifiedBy>Пользователь</cp:lastModifiedBy>
  <cp:revision>23</cp:revision>
  <dcterms:created xsi:type="dcterms:W3CDTF">2024-10-07T05:06:00Z</dcterms:created>
  <dcterms:modified xsi:type="dcterms:W3CDTF">2025-10-31T02:27:00Z</dcterms:modified>
</cp:coreProperties>
</file>